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3E" w:rsidRDefault="0025613E" w:rsidP="0025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25613E" w:rsidRDefault="0025613E" w:rsidP="0025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25613E" w:rsidRDefault="0025613E" w:rsidP="0025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25613E" w:rsidRDefault="0025613E" w:rsidP="0025613E">
      <w:pPr>
        <w:jc w:val="both"/>
        <w:rPr>
          <w:b/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25613E" w:rsidRPr="00094038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Przedmiotowe zamówienie zobowiązuję/</w:t>
      </w:r>
      <w:proofErr w:type="spellStart"/>
      <w:r w:rsidRPr="00094038">
        <w:rPr>
          <w:sz w:val="22"/>
          <w:szCs w:val="22"/>
        </w:rPr>
        <w:t>emy</w:t>
      </w:r>
      <w:proofErr w:type="spellEnd"/>
      <w:r w:rsidRPr="00094038">
        <w:rPr>
          <w:sz w:val="22"/>
          <w:szCs w:val="22"/>
        </w:rPr>
        <w:t xml:space="preserve"> się wykonać zgodnie z wymaganiami określonymi </w:t>
      </w:r>
      <w:r w:rsidR="00F112DA" w:rsidRPr="00094038">
        <w:rPr>
          <w:sz w:val="22"/>
          <w:szCs w:val="22"/>
        </w:rPr>
        <w:br/>
      </w:r>
      <w:r w:rsidR="007A7E90" w:rsidRPr="00094038">
        <w:rPr>
          <w:sz w:val="22"/>
          <w:szCs w:val="22"/>
        </w:rPr>
        <w:t>w zapytaniu ofertowym nr BKO-I.2431.</w:t>
      </w:r>
      <w:r w:rsidR="00C72943">
        <w:rPr>
          <w:sz w:val="22"/>
          <w:szCs w:val="22"/>
        </w:rPr>
        <w:t>650</w:t>
      </w:r>
      <w:r w:rsidR="007A7E90" w:rsidRPr="00094038">
        <w:rPr>
          <w:sz w:val="22"/>
          <w:szCs w:val="22"/>
        </w:rPr>
        <w:t>.2021</w:t>
      </w:r>
    </w:p>
    <w:p w:rsidR="0025613E" w:rsidRPr="00094038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Oświadczam/y, że w cenie naszej oferty zostały uwzględnione wszystkie koszty wykonania zamówienia.</w:t>
      </w:r>
    </w:p>
    <w:p w:rsidR="0025613E" w:rsidRPr="00094038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Oświadczam/y, że zapoznałem/liśmy się </w:t>
      </w:r>
      <w:r w:rsidR="007A7E90" w:rsidRPr="00094038">
        <w:rPr>
          <w:sz w:val="22"/>
          <w:szCs w:val="22"/>
        </w:rPr>
        <w:t>z zapytaniem ofertowym nr BKO-I.2431.</w:t>
      </w:r>
      <w:r w:rsidR="00C72943">
        <w:rPr>
          <w:sz w:val="22"/>
          <w:szCs w:val="22"/>
        </w:rPr>
        <w:t>650</w:t>
      </w:r>
      <w:r w:rsidR="007A7E90" w:rsidRPr="00094038">
        <w:rPr>
          <w:sz w:val="22"/>
          <w:szCs w:val="22"/>
        </w:rPr>
        <w:t>.2021</w:t>
      </w:r>
      <w:r w:rsidRPr="00094038">
        <w:rPr>
          <w:sz w:val="22"/>
          <w:szCs w:val="22"/>
        </w:rPr>
        <w:t>, udostępnionym przez Zamawiającego i nie wnoszę/my do niego żadnych zastrzeżeń.</w:t>
      </w:r>
    </w:p>
    <w:p w:rsidR="00035B1C" w:rsidRDefault="00035B1C" w:rsidP="00035B1C">
      <w:pPr>
        <w:pStyle w:val="Akapitzlist"/>
        <w:widowControl/>
        <w:numPr>
          <w:ilvl w:val="0"/>
          <w:numId w:val="1"/>
        </w:numPr>
        <w:suppressAutoHyphens w:val="0"/>
        <w:ind w:left="284" w:hanging="295"/>
        <w:jc w:val="both"/>
        <w:rPr>
          <w:sz w:val="22"/>
          <w:szCs w:val="22"/>
        </w:rPr>
      </w:pPr>
      <w:r>
        <w:t>Oświadczam/y, że posiadam/y odpowiednie kwalifikacje oraz wszelkie wymagane prawem uprawnienia do świadczenia usługi,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 xml:space="preserve">W razie wybrania mojej/naszej oferty zobowiązuję/zobowiązujemy się do podpisania umowy </w:t>
      </w:r>
      <w:r w:rsidR="00F112DA">
        <w:rPr>
          <w:sz w:val="22"/>
          <w:szCs w:val="22"/>
        </w:rPr>
        <w:br/>
      </w:r>
      <w:r w:rsidRPr="00787E0E">
        <w:rPr>
          <w:sz w:val="22"/>
          <w:szCs w:val="22"/>
        </w:rPr>
        <w:t>w miejscu i terminie określonym przez Zamawiającego (jeśli wymagane jest zawarcie umowy).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>Uważam/y się za związanego/</w:t>
      </w:r>
      <w:proofErr w:type="spellStart"/>
      <w:r w:rsidRPr="00787E0E">
        <w:rPr>
          <w:sz w:val="22"/>
          <w:szCs w:val="22"/>
        </w:rPr>
        <w:t>ych</w:t>
      </w:r>
      <w:proofErr w:type="spellEnd"/>
      <w:r w:rsidRPr="00787E0E">
        <w:rPr>
          <w:sz w:val="22"/>
          <w:szCs w:val="22"/>
        </w:rPr>
        <w:t xml:space="preserve"> niniejszą ofertą przez okres 30 dni od dnia upływu terminu składania ofert.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25613E" w:rsidRPr="00787E0E" w:rsidRDefault="00035B1C" w:rsidP="0025613E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Cennik usług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bookmarkStart w:id="0" w:name="_GoBack"/>
      <w:bookmarkEnd w:id="0"/>
      <w:r w:rsidRPr="00787E0E">
        <w:rPr>
          <w:sz w:val="22"/>
          <w:szCs w:val="22"/>
        </w:rPr>
        <w:t>Oświadczam, że wypełniłem obowiązki informacyjne przewidziane w art. 13 lub art. 14 RODO</w:t>
      </w:r>
      <w:r w:rsidRPr="00787E0E">
        <w:rPr>
          <w:rStyle w:val="Odwoanieprzypisudolnego"/>
          <w:sz w:val="22"/>
          <w:szCs w:val="22"/>
        </w:rPr>
        <w:footnoteReference w:id="1"/>
      </w:r>
      <w:r w:rsidRPr="00787E0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87E0E">
        <w:rPr>
          <w:rStyle w:val="Odwoanieprzypisudolnego"/>
          <w:sz w:val="22"/>
          <w:szCs w:val="22"/>
        </w:rPr>
        <w:footnoteReference w:id="2"/>
      </w:r>
      <w:r w:rsidRPr="00787E0E">
        <w:rPr>
          <w:sz w:val="22"/>
          <w:szCs w:val="22"/>
        </w:rPr>
        <w:t>.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5613E" w:rsidRDefault="0025613E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</w:t>
      </w:r>
      <w:r w:rsidR="00787E0E">
        <w:rPr>
          <w:sz w:val="22"/>
          <w:szCs w:val="22"/>
        </w:rPr>
        <w:t>.........</w:t>
      </w:r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tab/>
        <w:t>.....................................................................</w:t>
      </w:r>
    </w:p>
    <w:p w:rsidR="0025613E" w:rsidRDefault="0025613E" w:rsidP="0025613E">
      <w:pPr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7E0E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0D45D4" w:rsidRDefault="000D45D4" w:rsidP="0025613E">
      <w:pPr>
        <w:jc w:val="both"/>
        <w:rPr>
          <w:sz w:val="16"/>
          <w:szCs w:val="16"/>
        </w:rPr>
      </w:pPr>
    </w:p>
    <w:p w:rsidR="000D45D4" w:rsidRPr="000D45D4" w:rsidRDefault="000D45D4" w:rsidP="000D45D4">
      <w:pPr>
        <w:widowControl/>
        <w:suppressAutoHyphens w:val="0"/>
        <w:jc w:val="right"/>
        <w:rPr>
          <w:b/>
        </w:rPr>
      </w:pPr>
      <w:r w:rsidRPr="000D45D4">
        <w:rPr>
          <w:b/>
        </w:rPr>
        <w:lastRenderedPageBreak/>
        <w:t xml:space="preserve">Załącznik nr </w:t>
      </w:r>
      <w:r w:rsidR="00B95525">
        <w:rPr>
          <w:b/>
        </w:rPr>
        <w:t>2</w:t>
      </w:r>
      <w:r w:rsidRPr="000D45D4">
        <w:rPr>
          <w:b/>
        </w:rPr>
        <w:t xml:space="preserve"> </w:t>
      </w:r>
    </w:p>
    <w:p w:rsidR="000D45D4" w:rsidRPr="000D45D4" w:rsidRDefault="000D45D4" w:rsidP="000D45D4">
      <w:pPr>
        <w:widowControl/>
        <w:suppressAutoHyphens w:val="0"/>
      </w:pP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  <w:r w:rsidRPr="000D45D4">
        <w:rPr>
          <w:b/>
        </w:rPr>
        <w:t>CENNIK USŁUG</w:t>
      </w: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  <w:r w:rsidRPr="000D45D4">
        <w:rPr>
          <w:b/>
        </w:rPr>
        <w:t xml:space="preserve">Dotyczy zamówienia na świadczenie usług w zakresie badań profilaktycznych pracowników Mazowieckiego Urzędu Wojewódzkiego w Warszawie                          Delegatura – Placówka Zamiejscowa w </w:t>
      </w:r>
      <w:r w:rsidR="00C72943">
        <w:rPr>
          <w:b/>
        </w:rPr>
        <w:t>Ciechanowie</w:t>
      </w: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316"/>
        <w:gridCol w:w="1701"/>
      </w:tblGrid>
      <w:tr w:rsidR="000D45D4" w:rsidRPr="000D45D4" w:rsidTr="008F37B4">
        <w:tc>
          <w:tcPr>
            <w:tcW w:w="648" w:type="dxa"/>
            <w:vMerge w:val="restart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Nazwa wykonywanej usługi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Cena wykonywanej 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Uwagi</w:t>
            </w:r>
          </w:p>
        </w:tc>
      </w:tr>
      <w:tr w:rsidR="000D45D4" w:rsidRPr="000D45D4" w:rsidTr="008F37B4">
        <w:tc>
          <w:tcPr>
            <w:tcW w:w="648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Badanie lekarza medycyny  pracy – wstępne, okresowe, kontrolne wraz z wydaniem orzeczenia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rPr>
          <w:trHeight w:val="278"/>
        </w:trPr>
        <w:tc>
          <w:tcPr>
            <w:tcW w:w="648" w:type="dxa"/>
            <w:vMerge w:val="restart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2.</w:t>
            </w:r>
          </w:p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 xml:space="preserve">Badanie lekarza specjalisty:            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x</w:t>
            </w:r>
          </w:p>
        </w:tc>
      </w:tr>
      <w:tr w:rsidR="000D45D4" w:rsidRPr="000D45D4" w:rsidTr="008F37B4">
        <w:trPr>
          <w:trHeight w:val="613"/>
        </w:trPr>
        <w:tc>
          <w:tcPr>
            <w:tcW w:w="648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Okulista (w tym wydanie zaświadczenia o posiadanej wadzie wzroku)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laryngolog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neurolog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badanie psychotechniczne kierowcy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Badania dodatkowe: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x</w:t>
            </w:r>
          </w:p>
        </w:tc>
      </w:tr>
      <w:tr w:rsidR="000D45D4" w:rsidRPr="000D45D4" w:rsidTr="008F37B4">
        <w:trPr>
          <w:trHeight w:val="355"/>
        </w:trPr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badanie ogólne moczu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trike/>
                <w:color w:val="FF0000"/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 xml:space="preserve">pełna morfologia 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glukoza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proofErr w:type="spellStart"/>
            <w:r w:rsidRPr="000D45D4">
              <w:rPr>
                <w:sz w:val="22"/>
                <w:szCs w:val="22"/>
              </w:rPr>
              <w:t>lipidogram</w:t>
            </w:r>
            <w:proofErr w:type="spellEnd"/>
            <w:r w:rsidRPr="000D45D4">
              <w:rPr>
                <w:sz w:val="22"/>
                <w:szCs w:val="22"/>
              </w:rPr>
              <w:t xml:space="preserve"> 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EKG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Badanie audiometryczne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</w:tbl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sz w:val="22"/>
          <w:szCs w:val="22"/>
        </w:rPr>
      </w:pPr>
      <w:r w:rsidRPr="000D45D4">
        <w:rPr>
          <w:sz w:val="22"/>
          <w:szCs w:val="22"/>
        </w:rPr>
        <w:t>……………………….., dn. …………………..</w:t>
      </w:r>
    </w:p>
    <w:p w:rsidR="000D45D4" w:rsidRPr="000D45D4" w:rsidRDefault="000D45D4" w:rsidP="000D45D4">
      <w:pPr>
        <w:widowControl/>
        <w:suppressAutoHyphens w:val="0"/>
        <w:rPr>
          <w:sz w:val="22"/>
          <w:szCs w:val="22"/>
        </w:rPr>
      </w:pP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  <w:t xml:space="preserve">                           </w:t>
      </w:r>
      <w:r w:rsidRPr="000D45D4">
        <w:rPr>
          <w:sz w:val="22"/>
          <w:szCs w:val="22"/>
        </w:rPr>
        <w:tab/>
        <w:t>…………………………………</w:t>
      </w:r>
    </w:p>
    <w:p w:rsidR="000D45D4" w:rsidRPr="000D45D4" w:rsidRDefault="000D45D4" w:rsidP="000D45D4">
      <w:pPr>
        <w:widowControl/>
        <w:suppressAutoHyphens w:val="0"/>
        <w:rPr>
          <w:sz w:val="22"/>
          <w:szCs w:val="22"/>
        </w:rPr>
      </w:pP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  <w:t xml:space="preserve">      Pieczęć, podpis oferenta</w:t>
      </w:r>
    </w:p>
    <w:p w:rsidR="000D45D4" w:rsidRPr="000D45D4" w:rsidRDefault="000D45D4" w:rsidP="000D45D4">
      <w:pPr>
        <w:widowControl/>
        <w:suppressAutoHyphens w:val="0"/>
        <w:rPr>
          <w:b/>
        </w:rPr>
      </w:pPr>
    </w:p>
    <w:p w:rsidR="000D45D4" w:rsidRDefault="000D45D4" w:rsidP="0025613E">
      <w:pPr>
        <w:jc w:val="both"/>
        <w:rPr>
          <w:sz w:val="16"/>
          <w:szCs w:val="16"/>
        </w:rPr>
      </w:pPr>
    </w:p>
    <w:sectPr w:rsidR="000D45D4" w:rsidSect="000D45D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A4" w:rsidRDefault="007301A4" w:rsidP="0025613E">
      <w:r>
        <w:separator/>
      </w:r>
    </w:p>
  </w:endnote>
  <w:endnote w:type="continuationSeparator" w:id="0">
    <w:p w:rsidR="007301A4" w:rsidRDefault="007301A4" w:rsidP="002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A4" w:rsidRDefault="007301A4" w:rsidP="0025613E">
      <w:r>
        <w:separator/>
      </w:r>
    </w:p>
  </w:footnote>
  <w:footnote w:type="continuationSeparator" w:id="0">
    <w:p w:rsidR="007301A4" w:rsidRDefault="007301A4" w:rsidP="0025613E">
      <w:r>
        <w:continuationSeparator/>
      </w:r>
    </w:p>
  </w:footnote>
  <w:footnote w:id="1">
    <w:p w:rsidR="0025613E" w:rsidRDefault="0025613E" w:rsidP="0025613E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5613E" w:rsidRDefault="0025613E" w:rsidP="0025613E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613E" w:rsidRDefault="0025613E" w:rsidP="0025613E">
      <w:pPr>
        <w:pStyle w:val="Tekstprzypisudolnego"/>
        <w:jc w:val="both"/>
        <w:rPr>
          <w:sz w:val="20"/>
          <w:szCs w:val="20"/>
        </w:rPr>
      </w:pPr>
    </w:p>
    <w:p w:rsidR="000D45D4" w:rsidRDefault="000D45D4" w:rsidP="0025613E">
      <w:pPr>
        <w:pStyle w:val="Tekstprzypisudolnego"/>
        <w:jc w:val="both"/>
        <w:rPr>
          <w:sz w:val="20"/>
          <w:szCs w:val="20"/>
        </w:rPr>
      </w:pPr>
    </w:p>
    <w:p w:rsidR="000D45D4" w:rsidRDefault="000D45D4" w:rsidP="0025613E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F81"/>
    <w:multiLevelType w:val="hybridMultilevel"/>
    <w:tmpl w:val="E5268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>
      <w:start w:val="1"/>
      <w:numFmt w:val="decimal"/>
      <w:lvlText w:val="%4."/>
      <w:lvlJc w:val="left"/>
      <w:pPr>
        <w:ind w:left="2880" w:hanging="360"/>
      </w:pPr>
    </w:lvl>
    <w:lvl w:ilvl="4" w:tplc="33908736">
      <w:start w:val="1"/>
      <w:numFmt w:val="lowerLetter"/>
      <w:lvlText w:val="%5."/>
      <w:lvlJc w:val="left"/>
      <w:pPr>
        <w:ind w:left="3600" w:hanging="360"/>
      </w:pPr>
    </w:lvl>
    <w:lvl w:ilvl="5" w:tplc="90D26990">
      <w:start w:val="1"/>
      <w:numFmt w:val="lowerRoman"/>
      <w:lvlText w:val="%6."/>
      <w:lvlJc w:val="right"/>
      <w:pPr>
        <w:ind w:left="4320" w:hanging="180"/>
      </w:pPr>
    </w:lvl>
    <w:lvl w:ilvl="6" w:tplc="2578B182">
      <w:start w:val="1"/>
      <w:numFmt w:val="decimal"/>
      <w:lvlText w:val="%7."/>
      <w:lvlJc w:val="left"/>
      <w:pPr>
        <w:ind w:left="5040" w:hanging="360"/>
      </w:pPr>
    </w:lvl>
    <w:lvl w:ilvl="7" w:tplc="3754F524">
      <w:start w:val="1"/>
      <w:numFmt w:val="lowerLetter"/>
      <w:lvlText w:val="%8."/>
      <w:lvlJc w:val="left"/>
      <w:pPr>
        <w:ind w:left="5760" w:hanging="360"/>
      </w:pPr>
    </w:lvl>
    <w:lvl w:ilvl="8" w:tplc="F0B4EC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3B"/>
    <w:rsid w:val="00035B1C"/>
    <w:rsid w:val="00094038"/>
    <w:rsid w:val="000D45D4"/>
    <w:rsid w:val="00125315"/>
    <w:rsid w:val="0016577C"/>
    <w:rsid w:val="00202723"/>
    <w:rsid w:val="0025613E"/>
    <w:rsid w:val="0029165F"/>
    <w:rsid w:val="002E51D0"/>
    <w:rsid w:val="0034587F"/>
    <w:rsid w:val="00424FC1"/>
    <w:rsid w:val="00457A0D"/>
    <w:rsid w:val="004E3D74"/>
    <w:rsid w:val="00557F0B"/>
    <w:rsid w:val="00635725"/>
    <w:rsid w:val="00681C8F"/>
    <w:rsid w:val="00696C5A"/>
    <w:rsid w:val="006E331C"/>
    <w:rsid w:val="007301A4"/>
    <w:rsid w:val="00787E0E"/>
    <w:rsid w:val="007A7E90"/>
    <w:rsid w:val="00886558"/>
    <w:rsid w:val="00937A3B"/>
    <w:rsid w:val="00983399"/>
    <w:rsid w:val="00A33420"/>
    <w:rsid w:val="00A77D66"/>
    <w:rsid w:val="00B03F47"/>
    <w:rsid w:val="00B95525"/>
    <w:rsid w:val="00BE022D"/>
    <w:rsid w:val="00C72943"/>
    <w:rsid w:val="00E0108E"/>
    <w:rsid w:val="00EF3826"/>
    <w:rsid w:val="00F112DA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E1CA"/>
  <w15:chartTrackingRefBased/>
  <w15:docId w15:val="{39F58572-5F99-4DDB-B468-9518CF0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1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25613E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25613E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61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13E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25613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3282</Characters>
  <Application>Microsoft Office Word</Application>
  <DocSecurity>0</DocSecurity>
  <Lines>27</Lines>
  <Paragraphs>7</Paragraphs>
  <ScaleCrop>false</ScaleCrop>
  <Company>Oddział Spraw Pracowniczych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Ewa Szybińska</cp:lastModifiedBy>
  <cp:revision>11</cp:revision>
  <dcterms:created xsi:type="dcterms:W3CDTF">2021-10-15T11:38:00Z</dcterms:created>
  <dcterms:modified xsi:type="dcterms:W3CDTF">2021-10-15T12:44:00Z</dcterms:modified>
</cp:coreProperties>
</file>